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3DB0F" w14:textId="5668A81A" w:rsidR="0090020C" w:rsidRPr="00783B1F" w:rsidRDefault="00F44547" w:rsidP="00B32E7F">
      <w:pPr>
        <w:jc w:val="both"/>
        <w:rPr>
          <w:rFonts w:ascii="Garamond" w:hAnsi="Garamond"/>
          <w:color w:val="0070C0"/>
        </w:rPr>
      </w:pPr>
      <w:r w:rsidRPr="00783B1F">
        <w:rPr>
          <w:rFonts w:ascii="Garamond" w:hAnsi="Garamond"/>
          <w:color w:val="000000" w:themeColor="text1"/>
        </w:rPr>
        <w:t>Dear Mayor Faulconer and City Councilmembers,</w:t>
      </w:r>
      <w:bookmarkStart w:id="0" w:name="_GoBack"/>
      <w:bookmarkEnd w:id="0"/>
    </w:p>
    <w:p w14:paraId="6E265F44" w14:textId="77777777" w:rsidR="00F44547" w:rsidRPr="00783B1F" w:rsidRDefault="00F44547" w:rsidP="0061572F">
      <w:pPr>
        <w:jc w:val="both"/>
        <w:rPr>
          <w:rFonts w:ascii="Garamond" w:hAnsi="Garamond"/>
          <w:color w:val="000000" w:themeColor="text1"/>
        </w:rPr>
      </w:pPr>
    </w:p>
    <w:p w14:paraId="33B41372" w14:textId="0805DF44" w:rsidR="00D322FB" w:rsidRPr="00783B1F" w:rsidRDefault="00F44547" w:rsidP="0061572F">
      <w:pPr>
        <w:jc w:val="both"/>
        <w:rPr>
          <w:rFonts w:ascii="Garamond" w:hAnsi="Garamond"/>
          <w:color w:val="000000" w:themeColor="text1"/>
        </w:rPr>
      </w:pPr>
      <w:r w:rsidRPr="00783B1F">
        <w:rPr>
          <w:rFonts w:ascii="Garamond" w:hAnsi="Garamond"/>
          <w:color w:val="000000" w:themeColor="text1"/>
        </w:rPr>
        <w:t xml:space="preserve">I </w:t>
      </w:r>
      <w:r w:rsidR="0095053F" w:rsidRPr="00783B1F">
        <w:rPr>
          <w:rFonts w:ascii="Garamond" w:hAnsi="Garamond"/>
          <w:color w:val="000000" w:themeColor="text1"/>
        </w:rPr>
        <w:t xml:space="preserve">am </w:t>
      </w:r>
      <w:r w:rsidRPr="00783B1F">
        <w:rPr>
          <w:rFonts w:ascii="Garamond" w:hAnsi="Garamond"/>
          <w:color w:val="000000" w:themeColor="text1"/>
        </w:rPr>
        <w:t>writ</w:t>
      </w:r>
      <w:r w:rsidR="0095053F" w:rsidRPr="00783B1F">
        <w:rPr>
          <w:rFonts w:ascii="Garamond" w:hAnsi="Garamond"/>
          <w:color w:val="000000" w:themeColor="text1"/>
        </w:rPr>
        <w:t>ing</w:t>
      </w:r>
      <w:r w:rsidRPr="00783B1F">
        <w:rPr>
          <w:rFonts w:ascii="Garamond" w:hAnsi="Garamond"/>
          <w:color w:val="000000" w:themeColor="text1"/>
        </w:rPr>
        <w:t xml:space="preserve"> </w:t>
      </w:r>
      <w:r w:rsidR="0095053F" w:rsidRPr="00783B1F">
        <w:rPr>
          <w:rFonts w:ascii="Garamond" w:hAnsi="Garamond"/>
          <w:color w:val="000000" w:themeColor="text1"/>
        </w:rPr>
        <w:t>to urge you to help save and protect hundreds of the City’s vulnerable historic resources with a new</w:t>
      </w:r>
      <w:r w:rsidR="0061123F" w:rsidRPr="00783B1F">
        <w:rPr>
          <w:rFonts w:ascii="Garamond" w:hAnsi="Garamond"/>
          <w:color w:val="000000" w:themeColor="text1"/>
        </w:rPr>
        <w:t xml:space="preserve"> historic preservation</w:t>
      </w:r>
      <w:r w:rsidR="0095053F" w:rsidRPr="00783B1F">
        <w:rPr>
          <w:rFonts w:ascii="Garamond" w:hAnsi="Garamond"/>
          <w:color w:val="000000" w:themeColor="text1"/>
        </w:rPr>
        <w:t xml:space="preserve"> ordinance.</w:t>
      </w:r>
    </w:p>
    <w:p w14:paraId="1A2897D6" w14:textId="77777777" w:rsidR="00D322FB" w:rsidRPr="00783B1F" w:rsidRDefault="00D322FB" w:rsidP="0061572F">
      <w:pPr>
        <w:jc w:val="both"/>
        <w:rPr>
          <w:rFonts w:ascii="Garamond" w:hAnsi="Garamond"/>
          <w:color w:val="000000" w:themeColor="text1"/>
        </w:rPr>
      </w:pPr>
    </w:p>
    <w:p w14:paraId="27FDDA53" w14:textId="6452E3CE" w:rsidR="00D322FB" w:rsidRPr="00783B1F" w:rsidRDefault="0095053F" w:rsidP="0061572F">
      <w:pPr>
        <w:jc w:val="both"/>
        <w:rPr>
          <w:rFonts w:ascii="Garamond" w:hAnsi="Garamond"/>
          <w:color w:val="000000" w:themeColor="text1"/>
        </w:rPr>
      </w:pPr>
      <w:r w:rsidRPr="00783B1F">
        <w:rPr>
          <w:rFonts w:ascii="Garamond" w:hAnsi="Garamond"/>
          <w:color w:val="000000" w:themeColor="text1"/>
        </w:rPr>
        <w:t xml:space="preserve">Please support the creation and adoption of </w:t>
      </w:r>
      <w:r w:rsidR="00F44547" w:rsidRPr="00783B1F">
        <w:rPr>
          <w:rFonts w:ascii="Garamond" w:hAnsi="Garamond"/>
          <w:color w:val="000000" w:themeColor="text1"/>
        </w:rPr>
        <w:t>a</w:t>
      </w:r>
      <w:r w:rsidR="0061123F" w:rsidRPr="00783B1F">
        <w:rPr>
          <w:rFonts w:ascii="Garamond" w:hAnsi="Garamond"/>
          <w:color w:val="000000" w:themeColor="text1"/>
        </w:rPr>
        <w:t>n</w:t>
      </w:r>
      <w:r w:rsidRPr="00783B1F">
        <w:rPr>
          <w:rFonts w:ascii="Garamond" w:hAnsi="Garamond"/>
          <w:color w:val="000000" w:themeColor="text1"/>
        </w:rPr>
        <w:t xml:space="preserve"> ordinance </w:t>
      </w:r>
      <w:r w:rsidR="0061123F" w:rsidRPr="00783B1F">
        <w:rPr>
          <w:rFonts w:ascii="Garamond" w:hAnsi="Garamond"/>
          <w:color w:val="000000" w:themeColor="text1"/>
        </w:rPr>
        <w:t xml:space="preserve">that </w:t>
      </w:r>
      <w:r w:rsidR="00D322FB" w:rsidRPr="00783B1F">
        <w:rPr>
          <w:rFonts w:ascii="Garamond" w:hAnsi="Garamond"/>
          <w:color w:val="000000" w:themeColor="text1"/>
        </w:rPr>
        <w:t xml:space="preserve">will </w:t>
      </w:r>
      <w:r w:rsidR="0061123F" w:rsidRPr="00783B1F">
        <w:rPr>
          <w:rFonts w:ascii="Garamond" w:hAnsi="Garamond"/>
          <w:color w:val="000000" w:themeColor="text1"/>
        </w:rPr>
        <w:t>cover</w:t>
      </w:r>
      <w:r w:rsidR="00D322FB" w:rsidRPr="00783B1F">
        <w:rPr>
          <w:rFonts w:ascii="Garamond" w:hAnsi="Garamond"/>
          <w:color w:val="000000" w:themeColor="text1"/>
        </w:rPr>
        <w:t xml:space="preserve"> </w:t>
      </w:r>
      <w:r w:rsidR="00456242" w:rsidRPr="00783B1F">
        <w:rPr>
          <w:rFonts w:ascii="Garamond" w:hAnsi="Garamond"/>
          <w:color w:val="000000" w:themeColor="text1"/>
        </w:rPr>
        <w:t>multiple properties of the same type</w:t>
      </w:r>
      <w:r w:rsidR="0061123F" w:rsidRPr="00783B1F">
        <w:rPr>
          <w:rFonts w:ascii="Garamond" w:hAnsi="Garamond"/>
          <w:color w:val="000000" w:themeColor="text1"/>
        </w:rPr>
        <w:t xml:space="preserve"> and vintage</w:t>
      </w:r>
      <w:r w:rsidR="00456242" w:rsidRPr="00783B1F">
        <w:rPr>
          <w:rFonts w:ascii="Garamond" w:hAnsi="Garamond"/>
          <w:color w:val="000000" w:themeColor="text1"/>
        </w:rPr>
        <w:t xml:space="preserve">. </w:t>
      </w:r>
      <w:r w:rsidRPr="00783B1F">
        <w:rPr>
          <w:rFonts w:ascii="Garamond" w:hAnsi="Garamond"/>
          <w:color w:val="000000" w:themeColor="text1"/>
        </w:rPr>
        <w:t>Three categories of valuable resources</w:t>
      </w:r>
      <w:r w:rsidR="0061123F" w:rsidRPr="00783B1F">
        <w:rPr>
          <w:rFonts w:ascii="Garamond" w:hAnsi="Garamond"/>
          <w:color w:val="000000" w:themeColor="text1"/>
        </w:rPr>
        <w:t xml:space="preserve"> have been</w:t>
      </w:r>
      <w:r w:rsidRPr="00783B1F">
        <w:rPr>
          <w:rFonts w:ascii="Garamond" w:hAnsi="Garamond"/>
          <w:color w:val="000000" w:themeColor="text1"/>
        </w:rPr>
        <w:t xml:space="preserve"> documented </w:t>
      </w:r>
      <w:r w:rsidR="0061123F" w:rsidRPr="00783B1F">
        <w:rPr>
          <w:rFonts w:ascii="Garamond" w:hAnsi="Garamond"/>
          <w:color w:val="000000" w:themeColor="text1"/>
        </w:rPr>
        <w:t xml:space="preserve">by the Historical Resources Board staff </w:t>
      </w:r>
      <w:r w:rsidRPr="00783B1F">
        <w:rPr>
          <w:rFonts w:ascii="Garamond" w:hAnsi="Garamond"/>
          <w:color w:val="000000" w:themeColor="text1"/>
        </w:rPr>
        <w:t>within the Golden Hill, North Park, and Uptown</w:t>
      </w:r>
      <w:r w:rsidR="00D734C7" w:rsidRPr="00783B1F">
        <w:rPr>
          <w:rFonts w:ascii="Garamond" w:hAnsi="Garamond"/>
          <w:color w:val="000000" w:themeColor="text1"/>
        </w:rPr>
        <w:t xml:space="preserve"> historical surveys and community plans.</w:t>
      </w:r>
      <w:r w:rsidRPr="00783B1F">
        <w:rPr>
          <w:rFonts w:ascii="Garamond" w:hAnsi="Garamond"/>
          <w:color w:val="000000" w:themeColor="text1"/>
        </w:rPr>
        <w:t xml:space="preserve"> </w:t>
      </w:r>
      <w:r w:rsidR="00D734C7" w:rsidRPr="00783B1F">
        <w:rPr>
          <w:rFonts w:ascii="Garamond" w:hAnsi="Garamond"/>
          <w:color w:val="000000" w:themeColor="text1"/>
        </w:rPr>
        <w:t>T</w:t>
      </w:r>
      <w:r w:rsidRPr="00783B1F">
        <w:rPr>
          <w:rFonts w:ascii="Garamond" w:hAnsi="Garamond"/>
          <w:color w:val="000000" w:themeColor="text1"/>
        </w:rPr>
        <w:t xml:space="preserve">hey are </w:t>
      </w:r>
      <w:r w:rsidR="006621F1" w:rsidRPr="00783B1F">
        <w:rPr>
          <w:rFonts w:ascii="Garamond" w:hAnsi="Garamond"/>
          <w:color w:val="000000" w:themeColor="text1"/>
        </w:rPr>
        <w:t>bungalow/</w:t>
      </w:r>
      <w:r w:rsidR="00004C6B" w:rsidRPr="00783B1F">
        <w:rPr>
          <w:rFonts w:ascii="Garamond" w:hAnsi="Garamond"/>
          <w:color w:val="000000" w:themeColor="text1"/>
        </w:rPr>
        <w:t>residential courts,</w:t>
      </w:r>
      <w:r w:rsidR="0061123F" w:rsidRPr="00783B1F">
        <w:rPr>
          <w:rFonts w:ascii="Garamond" w:hAnsi="Garamond"/>
          <w:color w:val="000000" w:themeColor="text1"/>
        </w:rPr>
        <w:t xml:space="preserve"> Victorian e</w:t>
      </w:r>
      <w:r w:rsidR="006621F1" w:rsidRPr="00783B1F">
        <w:rPr>
          <w:rFonts w:ascii="Garamond" w:hAnsi="Garamond"/>
          <w:color w:val="000000" w:themeColor="text1"/>
        </w:rPr>
        <w:t>ra buildings</w:t>
      </w:r>
      <w:r w:rsidR="00004C6B" w:rsidRPr="00783B1F">
        <w:rPr>
          <w:rFonts w:ascii="Garamond" w:hAnsi="Garamond"/>
          <w:color w:val="000000" w:themeColor="text1"/>
        </w:rPr>
        <w:t xml:space="preserve">, </w:t>
      </w:r>
      <w:r w:rsidRPr="00783B1F">
        <w:rPr>
          <w:rFonts w:ascii="Garamond" w:hAnsi="Garamond"/>
          <w:color w:val="000000" w:themeColor="text1"/>
        </w:rPr>
        <w:t xml:space="preserve">and areas linked to nurserywoman </w:t>
      </w:r>
      <w:r w:rsidR="00004C6B" w:rsidRPr="00783B1F">
        <w:rPr>
          <w:rFonts w:ascii="Garamond" w:hAnsi="Garamond"/>
          <w:color w:val="000000" w:themeColor="text1"/>
        </w:rPr>
        <w:t>Kate Sessions</w:t>
      </w:r>
      <w:r w:rsidRPr="00783B1F">
        <w:rPr>
          <w:rFonts w:ascii="Garamond" w:hAnsi="Garamond"/>
          <w:color w:val="000000" w:themeColor="text1"/>
        </w:rPr>
        <w:t>.</w:t>
      </w:r>
    </w:p>
    <w:p w14:paraId="28D9C3B3" w14:textId="77777777" w:rsidR="00D322FB" w:rsidRPr="00783B1F" w:rsidRDefault="00D322FB" w:rsidP="0061572F">
      <w:pPr>
        <w:jc w:val="both"/>
        <w:rPr>
          <w:rFonts w:ascii="Garamond" w:hAnsi="Garamond"/>
          <w:color w:val="000000" w:themeColor="text1"/>
        </w:rPr>
      </w:pPr>
    </w:p>
    <w:p w14:paraId="271B96E7" w14:textId="63A76B30" w:rsidR="0089492D" w:rsidRPr="00783B1F" w:rsidRDefault="00D734C7" w:rsidP="0061572F">
      <w:pPr>
        <w:jc w:val="both"/>
        <w:rPr>
          <w:rFonts w:ascii="Garamond" w:hAnsi="Garamond"/>
          <w:color w:val="000000" w:themeColor="text1"/>
        </w:rPr>
      </w:pPr>
      <w:r w:rsidRPr="00783B1F">
        <w:rPr>
          <w:rFonts w:ascii="Garamond" w:hAnsi="Garamond"/>
          <w:color w:val="000000" w:themeColor="text1"/>
        </w:rPr>
        <w:t xml:space="preserve">Because </w:t>
      </w:r>
      <w:r w:rsidR="00D322FB" w:rsidRPr="00783B1F">
        <w:rPr>
          <w:rFonts w:ascii="Garamond" w:hAnsi="Garamond"/>
          <w:color w:val="000000" w:themeColor="text1"/>
        </w:rPr>
        <w:t xml:space="preserve">important examples </w:t>
      </w:r>
      <w:r w:rsidRPr="00783B1F">
        <w:rPr>
          <w:rFonts w:ascii="Garamond" w:hAnsi="Garamond"/>
          <w:color w:val="000000" w:themeColor="text1"/>
        </w:rPr>
        <w:t xml:space="preserve">are not adjacent to each other nor </w:t>
      </w:r>
      <w:r w:rsidR="0089492D" w:rsidRPr="00783B1F">
        <w:rPr>
          <w:rFonts w:ascii="Garamond" w:hAnsi="Garamond"/>
          <w:color w:val="000000" w:themeColor="text1"/>
        </w:rPr>
        <w:t xml:space="preserve">perhaps </w:t>
      </w:r>
      <w:r w:rsidRPr="00783B1F">
        <w:rPr>
          <w:rFonts w:ascii="Garamond" w:hAnsi="Garamond"/>
          <w:color w:val="000000" w:themeColor="text1"/>
        </w:rPr>
        <w:t>even in the same neighborhood, we need a</w:t>
      </w:r>
      <w:r w:rsidR="00456242" w:rsidRPr="00783B1F">
        <w:rPr>
          <w:rFonts w:ascii="Garamond" w:hAnsi="Garamond"/>
          <w:color w:val="000000" w:themeColor="text1"/>
        </w:rPr>
        <w:t xml:space="preserve"> Multiple Properties Listing</w:t>
      </w:r>
      <w:r w:rsidR="00E70580" w:rsidRPr="00783B1F">
        <w:rPr>
          <w:rFonts w:ascii="Garamond" w:hAnsi="Garamond"/>
          <w:color w:val="000000" w:themeColor="text1"/>
        </w:rPr>
        <w:t xml:space="preserve"> (MPL)</w:t>
      </w:r>
      <w:r w:rsidR="00E0554B" w:rsidRPr="00783B1F">
        <w:rPr>
          <w:rFonts w:ascii="Garamond" w:hAnsi="Garamond"/>
          <w:color w:val="000000" w:themeColor="text1"/>
        </w:rPr>
        <w:t xml:space="preserve"> </w:t>
      </w:r>
      <w:r w:rsidRPr="00783B1F">
        <w:rPr>
          <w:rFonts w:ascii="Garamond" w:hAnsi="Garamond"/>
          <w:color w:val="000000" w:themeColor="text1"/>
        </w:rPr>
        <w:t>o</w:t>
      </w:r>
      <w:r w:rsidR="0089492D" w:rsidRPr="00783B1F">
        <w:rPr>
          <w:rFonts w:ascii="Garamond" w:hAnsi="Garamond"/>
          <w:color w:val="000000" w:themeColor="text1"/>
        </w:rPr>
        <w:t>rdinance</w:t>
      </w:r>
      <w:r w:rsidR="0089492D" w:rsidRPr="00783B1F">
        <w:rPr>
          <w:rFonts w:ascii="Garamond" w:hAnsi="Garamond"/>
          <w:b/>
          <w:color w:val="000000" w:themeColor="text1"/>
        </w:rPr>
        <w:t xml:space="preserve"> </w:t>
      </w:r>
      <w:r w:rsidR="0089492D" w:rsidRPr="00783B1F">
        <w:rPr>
          <w:rFonts w:ascii="Garamond" w:hAnsi="Garamond"/>
          <w:color w:val="000000" w:themeColor="text1"/>
        </w:rPr>
        <w:t>that provides umbrella protection for th</w:t>
      </w:r>
      <w:r w:rsidR="00456242" w:rsidRPr="00783B1F">
        <w:rPr>
          <w:rFonts w:ascii="Garamond" w:hAnsi="Garamond"/>
          <w:color w:val="000000" w:themeColor="text1"/>
        </w:rPr>
        <w:t xml:space="preserve">e </w:t>
      </w:r>
      <w:r w:rsidR="0089492D" w:rsidRPr="00783B1F">
        <w:rPr>
          <w:rFonts w:ascii="Garamond" w:hAnsi="Garamond"/>
          <w:color w:val="000000" w:themeColor="text1"/>
        </w:rPr>
        <w:t>remain</w:t>
      </w:r>
      <w:r w:rsidR="00456242" w:rsidRPr="00783B1F">
        <w:rPr>
          <w:rFonts w:ascii="Garamond" w:hAnsi="Garamond"/>
          <w:color w:val="000000" w:themeColor="text1"/>
        </w:rPr>
        <w:t>ing examples</w:t>
      </w:r>
      <w:r w:rsidR="0089492D" w:rsidRPr="00783B1F">
        <w:rPr>
          <w:rFonts w:ascii="Garamond" w:hAnsi="Garamond"/>
          <w:color w:val="000000" w:themeColor="text1"/>
        </w:rPr>
        <w:t xml:space="preserve"> in historic neighborhoods.</w:t>
      </w:r>
    </w:p>
    <w:p w14:paraId="01EF16DF" w14:textId="77777777" w:rsidR="0089492D" w:rsidRPr="00783B1F" w:rsidRDefault="0089492D" w:rsidP="0061572F">
      <w:pPr>
        <w:jc w:val="both"/>
        <w:rPr>
          <w:rFonts w:ascii="Garamond" w:hAnsi="Garamond"/>
          <w:color w:val="000000" w:themeColor="text1"/>
        </w:rPr>
      </w:pPr>
    </w:p>
    <w:p w14:paraId="6BE0EB4F" w14:textId="71544E49" w:rsidR="00396A51" w:rsidRPr="00783B1F" w:rsidRDefault="00396A51" w:rsidP="0061572F">
      <w:pPr>
        <w:jc w:val="both"/>
        <w:rPr>
          <w:rFonts w:ascii="Garamond" w:hAnsi="Garamond"/>
          <w:color w:val="000000" w:themeColor="text1"/>
        </w:rPr>
      </w:pPr>
      <w:r w:rsidRPr="00783B1F">
        <w:rPr>
          <w:rFonts w:ascii="Garamond" w:hAnsi="Garamond"/>
          <w:color w:val="000000" w:themeColor="text1"/>
        </w:rPr>
        <w:t xml:space="preserve">Please recognize the importance </w:t>
      </w:r>
      <w:r w:rsidR="00B662F6" w:rsidRPr="00783B1F">
        <w:rPr>
          <w:rFonts w:ascii="Garamond" w:hAnsi="Garamond"/>
          <w:color w:val="000000" w:themeColor="text1"/>
        </w:rPr>
        <w:t xml:space="preserve">and rarity </w:t>
      </w:r>
      <w:r w:rsidRPr="00783B1F">
        <w:rPr>
          <w:rFonts w:ascii="Garamond" w:hAnsi="Garamond"/>
          <w:color w:val="000000" w:themeColor="text1"/>
        </w:rPr>
        <w:t>of these specific</w:t>
      </w:r>
      <w:r w:rsidR="0061123F" w:rsidRPr="00783B1F">
        <w:rPr>
          <w:rFonts w:ascii="Garamond" w:hAnsi="Garamond"/>
          <w:color w:val="000000" w:themeColor="text1"/>
        </w:rPr>
        <w:t>, endangered</w:t>
      </w:r>
      <w:r w:rsidRPr="00783B1F">
        <w:rPr>
          <w:rFonts w:ascii="Garamond" w:hAnsi="Garamond"/>
          <w:color w:val="000000" w:themeColor="text1"/>
        </w:rPr>
        <w:t xml:space="preserve"> collections, a</w:t>
      </w:r>
      <w:r w:rsidR="00842D87" w:rsidRPr="00783B1F">
        <w:rPr>
          <w:rFonts w:ascii="Garamond" w:hAnsi="Garamond"/>
          <w:color w:val="000000" w:themeColor="text1"/>
        </w:rPr>
        <w:t>nd</w:t>
      </w:r>
      <w:r w:rsidRPr="00783B1F">
        <w:rPr>
          <w:rFonts w:ascii="Garamond" w:hAnsi="Garamond"/>
          <w:color w:val="000000" w:themeColor="text1"/>
        </w:rPr>
        <w:t xml:space="preserve"> the </w:t>
      </w:r>
      <w:r w:rsidR="00842D87" w:rsidRPr="00783B1F">
        <w:rPr>
          <w:rFonts w:ascii="Garamond" w:hAnsi="Garamond"/>
          <w:color w:val="000000" w:themeColor="text1"/>
        </w:rPr>
        <w:t xml:space="preserve">urgent </w:t>
      </w:r>
      <w:r w:rsidRPr="00783B1F">
        <w:rPr>
          <w:rFonts w:ascii="Garamond" w:hAnsi="Garamond"/>
          <w:color w:val="000000" w:themeColor="text1"/>
        </w:rPr>
        <w:t xml:space="preserve">need for their </w:t>
      </w:r>
      <w:r w:rsidR="00842D87" w:rsidRPr="00783B1F">
        <w:rPr>
          <w:rFonts w:ascii="Garamond" w:hAnsi="Garamond"/>
          <w:color w:val="000000" w:themeColor="text1"/>
        </w:rPr>
        <w:t xml:space="preserve">historic </w:t>
      </w:r>
      <w:r w:rsidRPr="00783B1F">
        <w:rPr>
          <w:rFonts w:ascii="Garamond" w:hAnsi="Garamond"/>
          <w:color w:val="000000" w:themeColor="text1"/>
        </w:rPr>
        <w:t>designation</w:t>
      </w:r>
      <w:r w:rsidR="00842D87" w:rsidRPr="00783B1F">
        <w:rPr>
          <w:rFonts w:ascii="Garamond" w:hAnsi="Garamond"/>
          <w:color w:val="000000" w:themeColor="text1"/>
        </w:rPr>
        <w:t>. We urge you to</w:t>
      </w:r>
      <w:r w:rsidRPr="00783B1F">
        <w:rPr>
          <w:rFonts w:ascii="Garamond" w:hAnsi="Garamond"/>
          <w:color w:val="000000" w:themeColor="text1"/>
        </w:rPr>
        <w:t xml:space="preserve"> </w:t>
      </w:r>
      <w:r w:rsidR="00842D87" w:rsidRPr="00783B1F">
        <w:rPr>
          <w:rFonts w:ascii="Garamond" w:hAnsi="Garamond"/>
          <w:color w:val="000000" w:themeColor="text1"/>
        </w:rPr>
        <w:t>direct the Historical Resources Board staff</w:t>
      </w:r>
      <w:r w:rsidRPr="00783B1F">
        <w:rPr>
          <w:rFonts w:ascii="Garamond" w:hAnsi="Garamond"/>
          <w:color w:val="000000" w:themeColor="text1"/>
        </w:rPr>
        <w:t xml:space="preserve"> </w:t>
      </w:r>
      <w:r w:rsidR="00842D87" w:rsidRPr="00783B1F">
        <w:rPr>
          <w:rFonts w:ascii="Garamond" w:hAnsi="Garamond"/>
          <w:color w:val="000000" w:themeColor="text1"/>
        </w:rPr>
        <w:t xml:space="preserve">to draft </w:t>
      </w:r>
      <w:r w:rsidRPr="00783B1F">
        <w:rPr>
          <w:rFonts w:ascii="Garamond" w:hAnsi="Garamond"/>
          <w:color w:val="000000" w:themeColor="text1"/>
        </w:rPr>
        <w:t xml:space="preserve">a Multiple Property Listing ordinance </w:t>
      </w:r>
      <w:r w:rsidR="00B662F6" w:rsidRPr="00783B1F">
        <w:rPr>
          <w:rFonts w:ascii="Garamond" w:hAnsi="Garamond"/>
          <w:color w:val="000000" w:themeColor="text1"/>
        </w:rPr>
        <w:t xml:space="preserve">to </w:t>
      </w:r>
      <w:r w:rsidR="00842D87" w:rsidRPr="00783B1F">
        <w:rPr>
          <w:rFonts w:ascii="Garamond" w:hAnsi="Garamond"/>
          <w:color w:val="000000" w:themeColor="text1"/>
        </w:rPr>
        <w:t xml:space="preserve">present to </w:t>
      </w:r>
      <w:r w:rsidR="00B662F6" w:rsidRPr="00783B1F">
        <w:rPr>
          <w:rFonts w:ascii="Garamond" w:hAnsi="Garamond"/>
          <w:color w:val="000000" w:themeColor="text1"/>
        </w:rPr>
        <w:t>the City Council</w:t>
      </w:r>
      <w:r w:rsidR="00842D87" w:rsidRPr="00783B1F">
        <w:rPr>
          <w:rFonts w:ascii="Garamond" w:hAnsi="Garamond"/>
          <w:color w:val="000000" w:themeColor="text1"/>
        </w:rPr>
        <w:t xml:space="preserve"> </w:t>
      </w:r>
      <w:r w:rsidR="0061123F" w:rsidRPr="00783B1F">
        <w:rPr>
          <w:rFonts w:ascii="Garamond" w:hAnsi="Garamond"/>
          <w:color w:val="000000" w:themeColor="text1"/>
        </w:rPr>
        <w:t xml:space="preserve">for adoption </w:t>
      </w:r>
      <w:r w:rsidR="00B662F6" w:rsidRPr="00783B1F">
        <w:rPr>
          <w:rFonts w:ascii="Garamond" w:hAnsi="Garamond"/>
          <w:color w:val="000000" w:themeColor="text1"/>
        </w:rPr>
        <w:t>as soon as possible</w:t>
      </w:r>
      <w:r w:rsidRPr="00783B1F">
        <w:rPr>
          <w:rFonts w:ascii="Garamond" w:hAnsi="Garamond"/>
          <w:color w:val="000000" w:themeColor="text1"/>
        </w:rPr>
        <w:t>.</w:t>
      </w:r>
    </w:p>
    <w:p w14:paraId="34A143AD" w14:textId="77777777" w:rsidR="00396A51" w:rsidRPr="00783B1F" w:rsidRDefault="00396A51" w:rsidP="0061572F">
      <w:pPr>
        <w:jc w:val="both"/>
        <w:rPr>
          <w:rFonts w:ascii="Garamond" w:hAnsi="Garamond"/>
          <w:color w:val="000000" w:themeColor="text1"/>
        </w:rPr>
      </w:pPr>
    </w:p>
    <w:p w14:paraId="4213F289" w14:textId="4DAEAC3B" w:rsidR="00396A51" w:rsidRPr="00783B1F" w:rsidRDefault="00396A51" w:rsidP="0061572F">
      <w:pPr>
        <w:jc w:val="both"/>
        <w:rPr>
          <w:rFonts w:ascii="Garamond" w:hAnsi="Garamond"/>
          <w:color w:val="000000" w:themeColor="text1"/>
        </w:rPr>
      </w:pPr>
      <w:r w:rsidRPr="00783B1F">
        <w:rPr>
          <w:rFonts w:ascii="Garamond" w:hAnsi="Garamond"/>
          <w:color w:val="000000" w:themeColor="text1"/>
        </w:rPr>
        <w:t xml:space="preserve">Thank you, </w:t>
      </w:r>
    </w:p>
    <w:p w14:paraId="2D60250A" w14:textId="62EE2BCE" w:rsidR="00456242" w:rsidRPr="00783B1F" w:rsidRDefault="00456242" w:rsidP="0061572F">
      <w:pPr>
        <w:jc w:val="both"/>
        <w:rPr>
          <w:rFonts w:ascii="Garamond" w:hAnsi="Garamond"/>
          <w:color w:val="000000" w:themeColor="text1"/>
        </w:rPr>
      </w:pPr>
      <w:r w:rsidRPr="00783B1F">
        <w:rPr>
          <w:rFonts w:ascii="Garamond" w:hAnsi="Garamond"/>
          <w:color w:val="000000" w:themeColor="text1"/>
        </w:rPr>
        <w:t>(Please sign with your address)</w:t>
      </w:r>
    </w:p>
    <w:p w14:paraId="194A8A02" w14:textId="77777777" w:rsidR="0061123F" w:rsidRPr="00783B1F" w:rsidRDefault="0061123F" w:rsidP="0061572F">
      <w:pPr>
        <w:jc w:val="both"/>
        <w:rPr>
          <w:rFonts w:ascii="Garamond" w:hAnsi="Garamond"/>
          <w:color w:val="000000" w:themeColor="text1"/>
        </w:rPr>
      </w:pPr>
    </w:p>
    <w:p w14:paraId="6B1B3BA5" w14:textId="4342C19F" w:rsidR="00904E7D" w:rsidRPr="00783B1F" w:rsidRDefault="00904E7D" w:rsidP="0061572F">
      <w:pPr>
        <w:jc w:val="both"/>
        <w:rPr>
          <w:rFonts w:ascii="Garamond" w:hAnsi="Garamond"/>
          <w:color w:val="000000" w:themeColor="text1"/>
        </w:rPr>
      </w:pPr>
    </w:p>
    <w:p w14:paraId="730AB7F1" w14:textId="03E6DB99" w:rsidR="00904E7D" w:rsidRPr="00783B1F" w:rsidRDefault="00D322FB" w:rsidP="0061572F">
      <w:pPr>
        <w:jc w:val="both"/>
        <w:rPr>
          <w:rFonts w:ascii="Garamond" w:hAnsi="Garamond"/>
          <w:b/>
          <w:color w:val="000000" w:themeColor="text1"/>
        </w:rPr>
      </w:pPr>
      <w:r w:rsidRPr="00783B1F">
        <w:rPr>
          <w:rFonts w:ascii="Garamond" w:hAnsi="Garamond"/>
          <w:b/>
          <w:color w:val="000000" w:themeColor="text1"/>
        </w:rPr>
        <w:t>S</w:t>
      </w:r>
      <w:r w:rsidR="0061123F" w:rsidRPr="00783B1F">
        <w:rPr>
          <w:rFonts w:ascii="Garamond" w:hAnsi="Garamond"/>
          <w:b/>
          <w:color w:val="000000" w:themeColor="text1"/>
        </w:rPr>
        <w:t>uggested points to make</w:t>
      </w:r>
    </w:p>
    <w:p w14:paraId="031A25B0" w14:textId="75BF9252" w:rsidR="00904E7D" w:rsidRPr="00783B1F" w:rsidRDefault="00904E7D" w:rsidP="0061572F">
      <w:pPr>
        <w:pStyle w:val="ListParagraph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 w:rsidRPr="00783B1F">
        <w:rPr>
          <w:rFonts w:ascii="Garamond" w:hAnsi="Garamond"/>
          <w:color w:val="000000" w:themeColor="text1"/>
        </w:rPr>
        <w:t>The adoption of a</w:t>
      </w:r>
      <w:r w:rsidR="009D142E" w:rsidRPr="00783B1F">
        <w:rPr>
          <w:rFonts w:ascii="Garamond" w:hAnsi="Garamond"/>
          <w:color w:val="000000" w:themeColor="text1"/>
        </w:rPr>
        <w:t>n</w:t>
      </w:r>
      <w:r w:rsidRPr="00783B1F">
        <w:rPr>
          <w:rFonts w:ascii="Garamond" w:hAnsi="Garamond"/>
          <w:color w:val="000000" w:themeColor="text1"/>
        </w:rPr>
        <w:t xml:space="preserve"> MPL ordinance is an important tool for the Historical Resources Board and its staff to designate properties that share an important</w:t>
      </w:r>
      <w:r w:rsidR="00842D87" w:rsidRPr="00783B1F">
        <w:rPr>
          <w:rFonts w:ascii="Garamond" w:hAnsi="Garamond"/>
          <w:color w:val="000000" w:themeColor="text1"/>
        </w:rPr>
        <w:t xml:space="preserve">, </w:t>
      </w:r>
      <w:r w:rsidRPr="00783B1F">
        <w:rPr>
          <w:rFonts w:ascii="Garamond" w:hAnsi="Garamond"/>
          <w:color w:val="000000" w:themeColor="text1"/>
        </w:rPr>
        <w:t>increasingly rare historical context</w:t>
      </w:r>
      <w:r w:rsidR="00842D87" w:rsidRPr="00783B1F">
        <w:rPr>
          <w:rFonts w:ascii="Garamond" w:hAnsi="Garamond"/>
          <w:color w:val="000000" w:themeColor="text1"/>
        </w:rPr>
        <w:t xml:space="preserve"> and aspect of the City’s development</w:t>
      </w:r>
      <w:r w:rsidRPr="00783B1F">
        <w:rPr>
          <w:rFonts w:ascii="Garamond" w:hAnsi="Garamond"/>
          <w:color w:val="000000" w:themeColor="text1"/>
        </w:rPr>
        <w:t>, despite not being located contiguously.</w:t>
      </w:r>
    </w:p>
    <w:p w14:paraId="1B019ED1" w14:textId="284D04CD" w:rsidR="00904E7D" w:rsidRPr="00783B1F" w:rsidRDefault="00904E7D" w:rsidP="0061572F">
      <w:pPr>
        <w:pStyle w:val="ListParagraph"/>
        <w:numPr>
          <w:ilvl w:val="0"/>
          <w:numId w:val="1"/>
        </w:numPr>
        <w:jc w:val="both"/>
        <w:rPr>
          <w:rFonts w:ascii="Garamond" w:hAnsi="Garamond"/>
          <w:strike/>
          <w:color w:val="000000" w:themeColor="text1"/>
        </w:rPr>
      </w:pPr>
      <w:r w:rsidRPr="00783B1F">
        <w:rPr>
          <w:rFonts w:ascii="Garamond" w:hAnsi="Garamond"/>
          <w:color w:val="000000" w:themeColor="text1"/>
        </w:rPr>
        <w:t xml:space="preserve">Bungalow and apartment courts are an important and finite collection of </w:t>
      </w:r>
      <w:r w:rsidR="00005955" w:rsidRPr="00783B1F">
        <w:rPr>
          <w:rFonts w:ascii="Garamond" w:hAnsi="Garamond"/>
          <w:color w:val="000000" w:themeColor="text1"/>
        </w:rPr>
        <w:t>still livable housing. They are</w:t>
      </w:r>
      <w:r w:rsidRPr="00783B1F">
        <w:rPr>
          <w:rFonts w:ascii="Garamond" w:hAnsi="Garamond"/>
          <w:color w:val="000000" w:themeColor="text1"/>
        </w:rPr>
        <w:t xml:space="preserve"> significant </w:t>
      </w:r>
      <w:r w:rsidR="00005955" w:rsidRPr="00783B1F">
        <w:rPr>
          <w:rFonts w:ascii="Garamond" w:hAnsi="Garamond"/>
          <w:color w:val="000000" w:themeColor="text1"/>
        </w:rPr>
        <w:t xml:space="preserve">for their </w:t>
      </w:r>
      <w:r w:rsidRPr="00783B1F">
        <w:rPr>
          <w:rFonts w:ascii="Garamond" w:hAnsi="Garamond"/>
          <w:color w:val="000000" w:themeColor="text1"/>
        </w:rPr>
        <w:t>courtyard design</w:t>
      </w:r>
      <w:r w:rsidR="00005955" w:rsidRPr="00783B1F">
        <w:rPr>
          <w:rFonts w:ascii="Garamond" w:hAnsi="Garamond"/>
          <w:color w:val="000000" w:themeColor="text1"/>
        </w:rPr>
        <w:t xml:space="preserve"> that offers residents access to shared open space and a sense of community. They are appealing models for today’s affordable rental housing and transit-oriented</w:t>
      </w:r>
      <w:r w:rsidR="00583784" w:rsidRPr="00783B1F">
        <w:rPr>
          <w:rFonts w:ascii="Garamond" w:hAnsi="Garamond"/>
          <w:color w:val="000000" w:themeColor="text1"/>
        </w:rPr>
        <w:t xml:space="preserve"> </w:t>
      </w:r>
      <w:r w:rsidR="00005955" w:rsidRPr="00783B1F">
        <w:rPr>
          <w:rFonts w:ascii="Garamond" w:hAnsi="Garamond"/>
          <w:color w:val="000000" w:themeColor="text1"/>
        </w:rPr>
        <w:t>development.</w:t>
      </w:r>
    </w:p>
    <w:p w14:paraId="4CFC467C" w14:textId="5F60DBFC" w:rsidR="00904E7D" w:rsidRPr="00783B1F" w:rsidRDefault="00456242" w:rsidP="0061572F">
      <w:pPr>
        <w:pStyle w:val="ListParagraph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 w:rsidRPr="00783B1F">
        <w:rPr>
          <w:rFonts w:ascii="Garamond" w:hAnsi="Garamond"/>
          <w:color w:val="000000" w:themeColor="text1"/>
        </w:rPr>
        <w:t>The Victorian e</w:t>
      </w:r>
      <w:r w:rsidR="00904E7D" w:rsidRPr="00783B1F">
        <w:rPr>
          <w:rFonts w:ascii="Garamond" w:hAnsi="Garamond"/>
          <w:color w:val="000000" w:themeColor="text1"/>
        </w:rPr>
        <w:t xml:space="preserve">ra </w:t>
      </w:r>
      <w:r w:rsidR="00005955" w:rsidRPr="00783B1F">
        <w:rPr>
          <w:rFonts w:ascii="Garamond" w:hAnsi="Garamond"/>
          <w:color w:val="000000" w:themeColor="text1"/>
        </w:rPr>
        <w:t>mansions, cottages</w:t>
      </w:r>
      <w:r w:rsidR="00583784" w:rsidRPr="00783B1F">
        <w:rPr>
          <w:rFonts w:ascii="Garamond" w:hAnsi="Garamond"/>
          <w:color w:val="000000" w:themeColor="text1"/>
        </w:rPr>
        <w:t>,</w:t>
      </w:r>
      <w:r w:rsidR="00005955" w:rsidRPr="00783B1F">
        <w:rPr>
          <w:rFonts w:ascii="Garamond" w:hAnsi="Garamond"/>
          <w:color w:val="000000" w:themeColor="text1"/>
        </w:rPr>
        <w:t xml:space="preserve"> and </w:t>
      </w:r>
      <w:r w:rsidRPr="00783B1F">
        <w:rPr>
          <w:rFonts w:ascii="Garamond" w:hAnsi="Garamond"/>
          <w:color w:val="000000" w:themeColor="text1"/>
        </w:rPr>
        <w:t xml:space="preserve">commercial buildings are vulnerable to redevelopment, yet they are an important part of </w:t>
      </w:r>
      <w:r w:rsidR="00904E7D" w:rsidRPr="00783B1F">
        <w:rPr>
          <w:rFonts w:ascii="Garamond" w:hAnsi="Garamond"/>
          <w:color w:val="000000" w:themeColor="text1"/>
        </w:rPr>
        <w:t>Uptown’s early development</w:t>
      </w:r>
      <w:r w:rsidRPr="00783B1F">
        <w:rPr>
          <w:rFonts w:ascii="Garamond" w:hAnsi="Garamond"/>
          <w:color w:val="000000" w:themeColor="text1"/>
        </w:rPr>
        <w:t xml:space="preserve">. They also represent </w:t>
      </w:r>
      <w:r w:rsidR="00904E7D" w:rsidRPr="00783B1F">
        <w:rPr>
          <w:rFonts w:ascii="Garamond" w:hAnsi="Garamond"/>
          <w:color w:val="000000" w:themeColor="text1"/>
        </w:rPr>
        <w:t xml:space="preserve">the work of various </w:t>
      </w:r>
      <w:r w:rsidR="00583784" w:rsidRPr="00783B1F">
        <w:rPr>
          <w:rFonts w:ascii="Garamond" w:hAnsi="Garamond"/>
          <w:color w:val="000000" w:themeColor="text1"/>
        </w:rPr>
        <w:t>m</w:t>
      </w:r>
      <w:r w:rsidR="00904E7D" w:rsidRPr="00783B1F">
        <w:rPr>
          <w:rFonts w:ascii="Garamond" w:hAnsi="Garamond"/>
          <w:color w:val="000000" w:themeColor="text1"/>
        </w:rPr>
        <w:t xml:space="preserve">aster </w:t>
      </w:r>
      <w:r w:rsidR="00583784" w:rsidRPr="00783B1F">
        <w:rPr>
          <w:rFonts w:ascii="Garamond" w:hAnsi="Garamond"/>
          <w:color w:val="000000" w:themeColor="text1"/>
        </w:rPr>
        <w:t>a</w:t>
      </w:r>
      <w:r w:rsidR="00904E7D" w:rsidRPr="00783B1F">
        <w:rPr>
          <w:rFonts w:ascii="Garamond" w:hAnsi="Garamond"/>
          <w:color w:val="000000" w:themeColor="text1"/>
        </w:rPr>
        <w:t xml:space="preserve">rchitects and </w:t>
      </w:r>
      <w:r w:rsidR="00583784" w:rsidRPr="00783B1F">
        <w:rPr>
          <w:rFonts w:ascii="Garamond" w:hAnsi="Garamond"/>
          <w:color w:val="000000" w:themeColor="text1"/>
        </w:rPr>
        <w:t>b</w:t>
      </w:r>
      <w:r w:rsidR="00904E7D" w:rsidRPr="00783B1F">
        <w:rPr>
          <w:rFonts w:ascii="Garamond" w:hAnsi="Garamond"/>
          <w:color w:val="000000" w:themeColor="text1"/>
        </w:rPr>
        <w:t>uilders</w:t>
      </w:r>
      <w:r w:rsidRPr="00783B1F">
        <w:rPr>
          <w:rFonts w:ascii="Garamond" w:hAnsi="Garamond"/>
          <w:color w:val="000000" w:themeColor="text1"/>
        </w:rPr>
        <w:t>,</w:t>
      </w:r>
      <w:r w:rsidR="00904E7D" w:rsidRPr="00783B1F">
        <w:rPr>
          <w:rFonts w:ascii="Garamond" w:hAnsi="Garamond"/>
          <w:color w:val="000000" w:themeColor="text1"/>
        </w:rPr>
        <w:t xml:space="preserve"> </w:t>
      </w:r>
      <w:r w:rsidRPr="00783B1F">
        <w:rPr>
          <w:rFonts w:ascii="Garamond" w:hAnsi="Garamond"/>
          <w:color w:val="000000" w:themeColor="text1"/>
        </w:rPr>
        <w:t xml:space="preserve">including </w:t>
      </w:r>
      <w:r w:rsidR="00904E7D" w:rsidRPr="00783B1F">
        <w:rPr>
          <w:rFonts w:ascii="Garamond" w:hAnsi="Garamond"/>
          <w:color w:val="000000" w:themeColor="text1"/>
        </w:rPr>
        <w:t>Irving Gill.</w:t>
      </w:r>
    </w:p>
    <w:p w14:paraId="72AD9031" w14:textId="51DA05CB" w:rsidR="00004C6B" w:rsidRPr="00783B1F" w:rsidRDefault="00842D87" w:rsidP="0061572F">
      <w:pPr>
        <w:pStyle w:val="ListParagraph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 w:rsidRPr="00783B1F">
        <w:rPr>
          <w:rFonts w:ascii="Garamond" w:hAnsi="Garamond"/>
          <w:color w:val="000000" w:themeColor="text1"/>
        </w:rPr>
        <w:t xml:space="preserve">Landscaper and nurserywoman </w:t>
      </w:r>
      <w:r w:rsidR="00904E7D" w:rsidRPr="00783B1F">
        <w:rPr>
          <w:rFonts w:ascii="Garamond" w:hAnsi="Garamond"/>
          <w:color w:val="000000" w:themeColor="text1"/>
        </w:rPr>
        <w:t>Kate Sessions</w:t>
      </w:r>
      <w:r w:rsidRPr="00783B1F">
        <w:rPr>
          <w:rFonts w:ascii="Garamond" w:hAnsi="Garamond"/>
          <w:color w:val="000000" w:themeColor="text1"/>
        </w:rPr>
        <w:t>, one of San Diego’s most effective visionaries, is associated with</w:t>
      </w:r>
      <w:r w:rsidR="00D322FB" w:rsidRPr="00783B1F">
        <w:rPr>
          <w:rFonts w:ascii="Garamond" w:hAnsi="Garamond"/>
          <w:color w:val="000000" w:themeColor="text1"/>
        </w:rPr>
        <w:t xml:space="preserve"> </w:t>
      </w:r>
      <w:r w:rsidR="00904E7D" w:rsidRPr="00783B1F">
        <w:rPr>
          <w:rFonts w:ascii="Garamond" w:hAnsi="Garamond"/>
          <w:color w:val="000000" w:themeColor="text1"/>
        </w:rPr>
        <w:t xml:space="preserve">special elements </w:t>
      </w:r>
      <w:r w:rsidRPr="00783B1F">
        <w:rPr>
          <w:rFonts w:ascii="Garamond" w:hAnsi="Garamond"/>
          <w:color w:val="000000" w:themeColor="text1"/>
        </w:rPr>
        <w:t xml:space="preserve">and areas </w:t>
      </w:r>
      <w:r w:rsidR="00904E7D" w:rsidRPr="00783B1F">
        <w:rPr>
          <w:rFonts w:ascii="Garamond" w:hAnsi="Garamond"/>
          <w:color w:val="000000" w:themeColor="text1"/>
        </w:rPr>
        <w:t>of Uptown’s landscape design and horticultural history</w:t>
      </w:r>
      <w:r w:rsidR="0002576B" w:rsidRPr="00783B1F">
        <w:rPr>
          <w:rFonts w:ascii="Garamond" w:hAnsi="Garamond"/>
          <w:color w:val="000000" w:themeColor="text1"/>
        </w:rPr>
        <w:t>.</w:t>
      </w:r>
    </w:p>
    <w:sectPr w:rsidR="00004C6B" w:rsidRPr="00783B1F" w:rsidSect="00783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95178"/>
    <w:multiLevelType w:val="hybridMultilevel"/>
    <w:tmpl w:val="6670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C2271"/>
    <w:multiLevelType w:val="hybridMultilevel"/>
    <w:tmpl w:val="065E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4586"/>
    <w:multiLevelType w:val="hybridMultilevel"/>
    <w:tmpl w:val="E1F8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959B3"/>
    <w:multiLevelType w:val="hybridMultilevel"/>
    <w:tmpl w:val="BC80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6295C"/>
    <w:multiLevelType w:val="hybridMultilevel"/>
    <w:tmpl w:val="B1EE83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CF"/>
    <w:rsid w:val="00004C6B"/>
    <w:rsid w:val="00005955"/>
    <w:rsid w:val="0002576B"/>
    <w:rsid w:val="00034199"/>
    <w:rsid w:val="000612D7"/>
    <w:rsid w:val="00153989"/>
    <w:rsid w:val="00236907"/>
    <w:rsid w:val="003264CF"/>
    <w:rsid w:val="003506CA"/>
    <w:rsid w:val="00396A51"/>
    <w:rsid w:val="00456242"/>
    <w:rsid w:val="004F7331"/>
    <w:rsid w:val="00583784"/>
    <w:rsid w:val="0061123F"/>
    <w:rsid w:val="0061572F"/>
    <w:rsid w:val="00631F85"/>
    <w:rsid w:val="006621F1"/>
    <w:rsid w:val="00783B1F"/>
    <w:rsid w:val="007A7E4E"/>
    <w:rsid w:val="00842D87"/>
    <w:rsid w:val="0089492D"/>
    <w:rsid w:val="008B6022"/>
    <w:rsid w:val="00904E7D"/>
    <w:rsid w:val="0095053F"/>
    <w:rsid w:val="009B1AA9"/>
    <w:rsid w:val="009D142E"/>
    <w:rsid w:val="00A278A5"/>
    <w:rsid w:val="00A46883"/>
    <w:rsid w:val="00AD58AD"/>
    <w:rsid w:val="00B32E7F"/>
    <w:rsid w:val="00B3741E"/>
    <w:rsid w:val="00B55CCA"/>
    <w:rsid w:val="00B662F6"/>
    <w:rsid w:val="00C55510"/>
    <w:rsid w:val="00CD679A"/>
    <w:rsid w:val="00D322FB"/>
    <w:rsid w:val="00D734C7"/>
    <w:rsid w:val="00E0554B"/>
    <w:rsid w:val="00E37804"/>
    <w:rsid w:val="00E70580"/>
    <w:rsid w:val="00F019CE"/>
    <w:rsid w:val="00F05D48"/>
    <w:rsid w:val="00F44547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82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ahayes.sohosandiego@gmail.com</dc:creator>
  <cp:keywords/>
  <dc:description/>
  <cp:lastModifiedBy>Microsoft Office User</cp:lastModifiedBy>
  <cp:revision>2</cp:revision>
  <dcterms:created xsi:type="dcterms:W3CDTF">2019-08-22T17:53:00Z</dcterms:created>
  <dcterms:modified xsi:type="dcterms:W3CDTF">2019-08-22T17:53:00Z</dcterms:modified>
</cp:coreProperties>
</file>